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868C" w14:textId="77777777" w:rsidR="00E71A3C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bookmarkStart w:id="0" w:name="_GoBack"/>
      <w:bookmarkEnd w:id="0"/>
    </w:p>
    <w:p w14:paraId="553783D2" w14:textId="77777777" w:rsidR="00E71A3C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4DC8FCC2" w14:textId="77777777" w:rsidR="00E71A3C" w:rsidRPr="00234EEE" w:rsidRDefault="00E71A3C" w:rsidP="00E71A3C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329586C7" w14:textId="77777777" w:rsidR="00E71A3C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Manager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2D605424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6388A65E" w14:textId="77777777" w:rsidR="00E71A3C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belie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0C635452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While working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grocery company. In addition to assisting the company with their summer promotions, I was able to help the Marketing Specialist develop and carry through ideas for the company’s next commercial.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use the knowledge I gained at Fresh Foods to help your company achieve its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59A67E0B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633E44EF" w14:textId="77777777" w:rsidR="00E71A3C" w:rsidRDefault="00E71A3C" w:rsidP="00E71A3C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66E775F7" w14:textId="77777777" w:rsidR="00E71A3C" w:rsidRPr="00F701AE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36C06044" w14:textId="77777777" w:rsidR="00E71A3C" w:rsidRDefault="00E71A3C">
      <w:pPr>
        <w:rPr>
          <w:rFonts w:ascii="Segoe UI" w:hAnsi="Segoe UI" w:cs="Segoe UI"/>
          <w:color w:val="3CC49D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br w:type="page"/>
      </w:r>
    </w:p>
    <w:p w14:paraId="2AA1F842" w14:textId="64554837" w:rsidR="00433C0F" w:rsidRPr="00F701AE" w:rsidRDefault="00C82A08" w:rsidP="00842CF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lastRenderedPageBreak/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ADDRESS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415 Bishop St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reet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#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303</w:t>
      </w:r>
      <w:r w:rsidR="00433C0F" w:rsidRPr="00F701AE">
        <w:rPr>
          <w:rFonts w:cs="Segoe UI"/>
          <w:sz w:val="24"/>
          <w:szCs w:val="24"/>
        </w:rPr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CELL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2BDC94E" w14:textId="77777777" w:rsidR="00433C0F" w:rsidRPr="00F701AE" w:rsidRDefault="00433C0F" w:rsidP="001C30A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="00C82A08"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Chicago, IL 606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 xml:space="preserve">08 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="00C82A08"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65E07A3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6FBCA73A" w14:textId="77777777" w:rsidR="001C30A7" w:rsidRPr="00F701AE" w:rsidRDefault="002F1159" w:rsidP="001C30A7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CAC455" wp14:editId="7EDAF653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8BB53" w14:textId="77777777" w:rsidR="00433C0F" w:rsidRPr="00433C0F" w:rsidRDefault="00433C0F" w:rsidP="00433C0F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 w:rsidR="00241200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290F7" w14:textId="77777777" w:rsidR="00433C0F" w:rsidRPr="00B679D3" w:rsidRDefault="00433C0F" w:rsidP="00B679D3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AC455" id="Group 4" o:spid="_x0000_s1026" style="position:absolute;margin-left:0;margin-top:102.75pt;width:467.4pt;height:69.7pt;z-index:-251656192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6969;height:88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" fillcolor="white [3201]" stroked="f" strokeweight=".5pt">
                  <v:textbox style="mso-fit-shape-to-text:t" inset="0,0,0,0">
                    <w:txbxContent>
                      <w:p w14:paraId="3128BB53" w14:textId="77777777" w:rsidR="00433C0F" w:rsidRPr="00433C0F" w:rsidRDefault="00433C0F" w:rsidP="00433C0F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 w:rsidR="00241200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3" o:spid="_x0000_s1028" style="position:absolute;left:38290;top:1524;width:21069;height:47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" fillcolor="#3cc49d" stroked="f" strokeweight="1pt">
                  <v:textbox inset=",0,,0">
                    <w:txbxContent>
                      <w:p w14:paraId="624290F7" w14:textId="77777777" w:rsidR="00433C0F" w:rsidRPr="00B679D3" w:rsidRDefault="00433C0F" w:rsidP="00B679D3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33685ED2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460A76C8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1A7B9DFE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1368C9C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3610B899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C82A08" w:rsidRPr="00F701AE" w:rsidSect="002F115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A8683F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t>SUMMARY</w:t>
      </w:r>
    </w:p>
    <w:p w14:paraId="5582B33D" w14:textId="3CDD8329" w:rsidR="00C82A08" w:rsidRPr="00F701AE" w:rsidRDefault="00C82A08" w:rsidP="00652912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22310B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66440E7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5BED00D1" w14:textId="77777777" w:rsidR="00C82A08" w:rsidRPr="00F701AE" w:rsidRDefault="00B679D3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</w:t>
      </w:r>
      <w:r w:rsidR="00C82A08" w:rsidRPr="00F701AE">
        <w:rPr>
          <w:rFonts w:cs="Segoe UI"/>
          <w:color w:val="595959" w:themeColor="text1" w:themeTint="A6"/>
          <w:sz w:val="24"/>
        </w:rPr>
        <w:t xml:space="preserve"> Mac</w:t>
      </w:r>
    </w:p>
    <w:p w14:paraId="2E45343C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2FF1A14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3C45B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7EF39D5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62E7F6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77E4F1E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25205FD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660994F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A3D997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</w:r>
      <w:r w:rsidRPr="00F701AE">
        <w:rPr>
          <w:rFonts w:cs="Segoe UI"/>
          <w:color w:val="3CC49D"/>
          <w:sz w:val="28"/>
        </w:rPr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60DF28E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6C30345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10544645" w14:textId="77777777" w:rsidR="00C82A08" w:rsidRPr="00F701AE" w:rsidRDefault="00C82A08" w:rsidP="001F3279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Supported the Vice President and Chief Human Resources Officer. Developed new hire orientation for administrative staff, and delivered to 25 new employees to date.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Maintained company website. </w:t>
      </w:r>
      <w:r w:rsidRPr="00F701AE">
        <w:rPr>
          <w:rFonts w:cs="Segoe UI"/>
          <w:color w:val="595959" w:themeColor="text1" w:themeTint="A6"/>
          <w:sz w:val="24"/>
        </w:rPr>
        <w:t>Saved over $3,000 annually by implementing new travel and per diem system.</w:t>
      </w:r>
    </w:p>
    <w:p w14:paraId="0C18911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258413C0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6F67D2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>Carter Taylor Investments, October 200</w:t>
      </w:r>
      <w:r w:rsidR="001C30A7" w:rsidRPr="00F701AE">
        <w:rPr>
          <w:rFonts w:cs="Segoe UI"/>
          <w:i/>
          <w:color w:val="595959" w:themeColor="text1" w:themeTint="A6"/>
          <w:sz w:val="24"/>
        </w:rPr>
        <w:t>1</w:t>
      </w:r>
      <w:r w:rsidRPr="00F701AE">
        <w:rPr>
          <w:rFonts w:cs="Segoe UI"/>
          <w:i/>
          <w:color w:val="595959" w:themeColor="text1" w:themeTint="A6"/>
          <w:sz w:val="24"/>
        </w:rPr>
        <w:t xml:space="preserve"> – June 2007 </w:t>
      </w:r>
    </w:p>
    <w:p w14:paraId="492BF0D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database </w:t>
      </w:r>
      <w:r w:rsidRPr="00F701AE">
        <w:rPr>
          <w:rFonts w:cs="Segoe UI"/>
          <w:color w:val="595959" w:themeColor="text1" w:themeTint="A6"/>
          <w:sz w:val="24"/>
        </w:rPr>
        <w:t xml:space="preserve">software (Salesforce) for tracking business contacts and managing financial advisors’ schedules. </w:t>
      </w:r>
    </w:p>
    <w:p w14:paraId="35C2963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5095B0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2F4F07B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9BA8497" w14:textId="77777777" w:rsidR="00C82A08" w:rsidRPr="00F701AE" w:rsidRDefault="00C82A08" w:rsidP="002F1159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C82A08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 xml:space="preserve">Supported the Operations Manager, Branch Manager, and two Service Managers. Answered and directed incoming calls for six </w:t>
      </w:r>
      <w:r w:rsidR="002F1159" w:rsidRPr="00F701AE">
        <w:rPr>
          <w:rFonts w:cs="Segoe UI"/>
          <w:color w:val="595959" w:themeColor="text1" w:themeTint="A6"/>
          <w:sz w:val="24"/>
        </w:rPr>
        <w:t>phone</w:t>
      </w:r>
      <w:r w:rsidRPr="00F701AE">
        <w:rPr>
          <w:rFonts w:cs="Segoe UI"/>
          <w:color w:val="595959" w:themeColor="text1" w:themeTint="A6"/>
          <w:sz w:val="24"/>
        </w:rPr>
        <w:t xml:space="preserve"> lines. Processed monthly sales bills for an average billing cycle </w:t>
      </w:r>
      <w:r w:rsidR="002F1159" w:rsidRPr="00F701AE">
        <w:rPr>
          <w:rFonts w:cs="Segoe UI"/>
          <w:color w:val="595959" w:themeColor="text1" w:themeTint="A6"/>
          <w:sz w:val="24"/>
        </w:rPr>
        <w:t>of</w:t>
      </w:r>
      <w:r w:rsidRPr="00F701AE">
        <w:rPr>
          <w:rFonts w:cs="Segoe UI"/>
          <w:color w:val="595959" w:themeColor="text1" w:themeTint="A6"/>
          <w:sz w:val="24"/>
        </w:rPr>
        <w:t xml:space="preserve"> $350,000</w:t>
      </w:r>
      <w:r w:rsidR="002F1159" w:rsidRPr="00F701AE">
        <w:rPr>
          <w:rFonts w:cs="Segoe UI"/>
          <w:color w:val="595959" w:themeColor="text1" w:themeTint="A6"/>
          <w:sz w:val="24"/>
        </w:rPr>
        <w:t>+.</w:t>
      </w:r>
    </w:p>
    <w:p w14:paraId="237D4988" w14:textId="77777777" w:rsidR="00C82A08" w:rsidRPr="00F701AE" w:rsidRDefault="00C82A08" w:rsidP="00F7397B">
      <w:pPr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187AB47C" w14:textId="77777777" w:rsidR="00C82A08" w:rsidRPr="00F701AE" w:rsidRDefault="0091573E" w:rsidP="00E71A3C">
      <w:pPr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</w:r>
      <w:r w:rsidR="002F1159" w:rsidRPr="00F701AE">
        <w:rPr>
          <w:rFonts w:cs="Segoe UI"/>
          <w:color w:val="3CC49D"/>
          <w:sz w:val="28"/>
        </w:rPr>
        <w:t xml:space="preserve">TRAINING &amp; </w:t>
      </w:r>
      <w:r w:rsidR="00C82A08" w:rsidRPr="00F701AE">
        <w:rPr>
          <w:rFonts w:cs="Segoe UI"/>
          <w:color w:val="3CC49D"/>
          <w:sz w:val="28"/>
        </w:rPr>
        <w:t>EDUCATION</w:t>
      </w:r>
    </w:p>
    <w:p w14:paraId="366AB6DD" w14:textId="77777777" w:rsidR="00CD6E56" w:rsidRPr="00F701AE" w:rsidRDefault="00CD6E56" w:rsidP="00E71A3C">
      <w:pPr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36F61081" w14:textId="4D75CD58" w:rsidR="00CD6E56" w:rsidRPr="00F701AE" w:rsidRDefault="00F7397B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2008</w:t>
      </w:r>
    </w:p>
    <w:p w14:paraId="18E40500" w14:textId="77777777" w:rsidR="00CD6E56" w:rsidRPr="00F701AE" w:rsidRDefault="00CD6E5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7EA08632" w14:textId="77777777" w:rsidR="00CD6E56" w:rsidRPr="00F701AE" w:rsidRDefault="00CD6E56" w:rsidP="00E71A3C">
      <w:pPr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6F492B04" w14:textId="0F801D59" w:rsidR="00CD6E56" w:rsidRPr="00F701AE" w:rsidRDefault="001C30A7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 w:rsidR="00CF759C"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</w:t>
      </w:r>
      <w:r w:rsidR="00F7397B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4"/>
          <w:szCs w:val="24"/>
        </w:rPr>
        <w:t>1997 – 2001</w:t>
      </w:r>
    </w:p>
    <w:p w14:paraId="65042639" w14:textId="77777777" w:rsidR="00CD6E56" w:rsidRPr="00F701AE" w:rsidRDefault="00CD6E5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6B3B3697" w14:textId="66A8B238" w:rsidR="00C82A08" w:rsidRPr="00F701AE" w:rsidRDefault="00C82A08" w:rsidP="00E71A3C">
      <w:pPr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 w:rsidR="00CF759C"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9AA2F8C" w14:textId="1DB13C15" w:rsidR="007C2A4A" w:rsidRDefault="00C82A08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Lincoln Land Community College</w:t>
      </w:r>
      <w:r w:rsidR="00F7397B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1995 – 1997</w:t>
      </w:r>
    </w:p>
    <w:p w14:paraId="70EEEEE4" w14:textId="77777777" w:rsidR="00F23FA6" w:rsidRDefault="00F23FA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F1159"/>
    <w:rsid w:val="00433C0F"/>
    <w:rsid w:val="00437B19"/>
    <w:rsid w:val="004562F4"/>
    <w:rsid w:val="004F53CB"/>
    <w:rsid w:val="0050478E"/>
    <w:rsid w:val="00585CA8"/>
    <w:rsid w:val="005B6E3B"/>
    <w:rsid w:val="00652912"/>
    <w:rsid w:val="006B0F58"/>
    <w:rsid w:val="00702F03"/>
    <w:rsid w:val="00767376"/>
    <w:rsid w:val="007961B0"/>
    <w:rsid w:val="007B4970"/>
    <w:rsid w:val="007C2A4A"/>
    <w:rsid w:val="00832B0C"/>
    <w:rsid w:val="00842CF7"/>
    <w:rsid w:val="00862787"/>
    <w:rsid w:val="0091573E"/>
    <w:rsid w:val="00925BD6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E71A3C"/>
    <w:rsid w:val="00F23FA6"/>
    <w:rsid w:val="00F357F6"/>
    <w:rsid w:val="00F701AE"/>
    <w:rsid w:val="00F7397B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Brian Turner</cp:lastModifiedBy>
  <cp:revision>2</cp:revision>
  <dcterms:created xsi:type="dcterms:W3CDTF">2017-08-06T14:04:00Z</dcterms:created>
  <dcterms:modified xsi:type="dcterms:W3CDTF">2017-08-06T14:04:00Z</dcterms:modified>
</cp:coreProperties>
</file>